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2" w:rsidRDefault="000158EC" w:rsidP="00A36059">
      <w:pPr>
        <w:pStyle w:val="Title"/>
        <w:spacing w:after="0"/>
      </w:pPr>
      <w:r>
        <w:t>Children’s stories</w:t>
      </w:r>
      <w:r w:rsidR="00AA7A35">
        <w:t xml:space="preserve"> that have been used in memorial services</w:t>
      </w:r>
    </w:p>
    <w:p w:rsidR="00A36059" w:rsidRPr="00A36059" w:rsidRDefault="00A36059" w:rsidP="00A36059">
      <w:pPr>
        <w:pStyle w:val="NormalSpace"/>
      </w:pPr>
    </w:p>
    <w:p w:rsidR="000158EC" w:rsidRDefault="000158EC" w:rsidP="0074066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1E6529DE" wp14:editId="2A03E18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1600" cy="1463040"/>
            <wp:effectExtent l="0" t="0" r="0" b="3810"/>
            <wp:wrapSquare wrapText="bothSides"/>
            <wp:docPr id="1" name="Picture 1" descr="https://images-na.ssl-images-amazon.com/images/I/51V8pwO1%2BvL._SX494_BO1,204,203,200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V8pwO1%2BvL._SX49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Always and forever</w:t>
      </w:r>
    </w:p>
    <w:p w:rsidR="000158EC" w:rsidRDefault="000158EC" w:rsidP="000158EC">
      <w:pPr>
        <w:pStyle w:val="NormalText"/>
      </w:pPr>
      <w:r>
        <w:t xml:space="preserve">Alan Durant and Debi </w:t>
      </w:r>
      <w:proofErr w:type="spellStart"/>
      <w:r>
        <w:t>Gliori</w:t>
      </w:r>
      <w:proofErr w:type="spellEnd"/>
      <w:r>
        <w:t xml:space="preserve"> (2013)</w:t>
      </w:r>
    </w:p>
    <w:p w:rsidR="000158EC" w:rsidRDefault="000158EC" w:rsidP="000158EC">
      <w:pPr>
        <w:pStyle w:val="NormalSpace"/>
      </w:pPr>
      <w:r>
        <w:t>Picture Corgi</w:t>
      </w:r>
    </w:p>
    <w:p w:rsidR="000158EC" w:rsidRDefault="000158EC" w:rsidP="000158EC">
      <w:pPr>
        <w:pStyle w:val="NormalSpace"/>
      </w:pPr>
      <w:r w:rsidRPr="000158EC">
        <w:rPr>
          <w:i/>
        </w:rPr>
        <w:t xml:space="preserve">After Fox dies, his friends </w:t>
      </w:r>
      <w:r w:rsidRPr="000158EC">
        <w:rPr>
          <w:i/>
        </w:rPr>
        <w:t xml:space="preserve">Hare, Mole and Otter begin to </w:t>
      </w:r>
      <w:r w:rsidRPr="000158EC">
        <w:rPr>
          <w:i/>
        </w:rPr>
        <w:t>learn to appreciate their memories of him as he really was</w:t>
      </w:r>
      <w:r>
        <w:t>.</w:t>
      </w:r>
    </w:p>
    <w:p w:rsidR="000158EC" w:rsidRDefault="000158EC" w:rsidP="0074066B">
      <w:pPr>
        <w:pStyle w:val="NormalSpace"/>
      </w:pPr>
    </w:p>
    <w:p w:rsidR="0074066B" w:rsidRDefault="0074066B" w:rsidP="0074066B">
      <w:pPr>
        <w:pStyle w:val="NormalSpace"/>
      </w:pPr>
    </w:p>
    <w:p w:rsidR="000158EC" w:rsidRDefault="000158EC" w:rsidP="000158E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463040"/>
            <wp:effectExtent l="0" t="0" r="0" b="3810"/>
            <wp:wrapSquare wrapText="bothSides"/>
            <wp:docPr id="2" name="Picture 2" descr="https://images-na.ssl-images-amazon.com/images/I/51%2BZ6dsqdAL._SX431_BO1,204,203,200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%2BZ6dsqdAL._SX4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Fred</w:t>
      </w:r>
    </w:p>
    <w:p w:rsidR="0074066B" w:rsidRDefault="000158EC" w:rsidP="000158EC">
      <w:pPr>
        <w:pStyle w:val="NormalText"/>
      </w:pPr>
      <w:r>
        <w:t>Posy Simmonds (2014)</w:t>
      </w:r>
    </w:p>
    <w:p w:rsidR="000158EC" w:rsidRDefault="000158EC" w:rsidP="0074066B">
      <w:pPr>
        <w:pStyle w:val="NormalSpace"/>
      </w:pPr>
      <w:r>
        <w:t>Andersen</w:t>
      </w:r>
    </w:p>
    <w:p w:rsidR="000158EC" w:rsidRPr="0074066B" w:rsidRDefault="000158EC" w:rsidP="0074066B">
      <w:pPr>
        <w:pStyle w:val="NormalSpace"/>
        <w:rPr>
          <w:i/>
        </w:rPr>
      </w:pPr>
      <w:r w:rsidRPr="0074066B">
        <w:rPr>
          <w:i/>
        </w:rPr>
        <w:t xml:space="preserve">It is only after Fred the cat dies, that his ‘owners’ </w:t>
      </w:r>
      <w:r w:rsidR="0074066B" w:rsidRPr="0074066B">
        <w:rPr>
          <w:i/>
        </w:rPr>
        <w:t xml:space="preserve">Nick and Sophie </w:t>
      </w:r>
      <w:r w:rsidR="00481F72">
        <w:rPr>
          <w:i/>
        </w:rPr>
        <w:t>discover</w:t>
      </w:r>
      <w:r w:rsidR="0074066B" w:rsidRPr="0074066B">
        <w:rPr>
          <w:i/>
        </w:rPr>
        <w:t xml:space="preserve"> </w:t>
      </w:r>
      <w:r w:rsidRPr="0074066B">
        <w:rPr>
          <w:i/>
        </w:rPr>
        <w:t>his true</w:t>
      </w:r>
      <w:r w:rsidR="00481F72">
        <w:rPr>
          <w:i/>
        </w:rPr>
        <w:t xml:space="preserve"> identity, and appreciate who Fred really was.</w:t>
      </w:r>
    </w:p>
    <w:p w:rsidR="000158EC" w:rsidRPr="0074066B" w:rsidRDefault="000158EC" w:rsidP="0074066B">
      <w:pPr>
        <w:pStyle w:val="NormalSpace"/>
      </w:pPr>
    </w:p>
    <w:p w:rsidR="0074066B" w:rsidRPr="0074066B" w:rsidRDefault="0074066B" w:rsidP="0074066B">
      <w:pPr>
        <w:pStyle w:val="NormalSpace"/>
      </w:pPr>
    </w:p>
    <w:p w:rsidR="000158EC" w:rsidRDefault="000158EC" w:rsidP="0074066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303721" wp14:editId="3BBFA8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463040"/>
            <wp:effectExtent l="0" t="0" r="0" b="3810"/>
            <wp:wrapSquare wrapText="bothSides"/>
            <wp:docPr id="3" name="Picture 3" descr="https://images-na.ssl-images-amazon.com/images/I/418R6SMFB4L._BO1,204,203,200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8R6SMFB4L._BO1,204,203,200_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</w:t>
      </w:r>
      <w:r w:rsidRPr="000158EC">
        <w:t>andm</w:t>
      </w:r>
      <w:r>
        <w:t>a’s Bill</w:t>
      </w:r>
    </w:p>
    <w:p w:rsidR="0074066B" w:rsidRDefault="000158EC" w:rsidP="000158EC">
      <w:pPr>
        <w:pStyle w:val="NormalText"/>
      </w:pPr>
      <w:r>
        <w:t>Martin Waddell (1995)</w:t>
      </w:r>
    </w:p>
    <w:p w:rsidR="000158EC" w:rsidRDefault="000158EC" w:rsidP="00481F72">
      <w:pPr>
        <w:pStyle w:val="NormalSpace"/>
      </w:pPr>
      <w:r>
        <w:t>Hodder</w:t>
      </w:r>
    </w:p>
    <w:p w:rsidR="000158EC" w:rsidRPr="0074066B" w:rsidRDefault="0074066B" w:rsidP="0074066B">
      <w:pPr>
        <w:pStyle w:val="NormalSpace"/>
        <w:rPr>
          <w:i/>
        </w:rPr>
      </w:pPr>
      <w:r w:rsidRPr="0074066B">
        <w:rPr>
          <w:i/>
        </w:rPr>
        <w:t xml:space="preserve">When </w:t>
      </w:r>
      <w:r w:rsidR="000158EC" w:rsidRPr="0074066B">
        <w:rPr>
          <w:i/>
        </w:rPr>
        <w:t>Bill looks at his grandma’s phot</w:t>
      </w:r>
      <w:r w:rsidRPr="0074066B">
        <w:rPr>
          <w:i/>
        </w:rPr>
        <w:t>o</w:t>
      </w:r>
      <w:r w:rsidR="000158EC" w:rsidRPr="0074066B">
        <w:rPr>
          <w:i/>
        </w:rPr>
        <w:t xml:space="preserve"> album, </w:t>
      </w:r>
      <w:r w:rsidR="00481F72">
        <w:rPr>
          <w:i/>
        </w:rPr>
        <w:t>he</w:t>
      </w:r>
      <w:r w:rsidR="000158EC" w:rsidRPr="0074066B">
        <w:rPr>
          <w:i/>
        </w:rPr>
        <w:t xml:space="preserve"> lea</w:t>
      </w:r>
      <w:r w:rsidRPr="0074066B">
        <w:rPr>
          <w:i/>
        </w:rPr>
        <w:t>r</w:t>
      </w:r>
      <w:r w:rsidR="000158EC" w:rsidRPr="0074066B">
        <w:rPr>
          <w:i/>
        </w:rPr>
        <w:t>ns that old people were young, once.</w:t>
      </w:r>
    </w:p>
    <w:p w:rsidR="0074066B" w:rsidRPr="00481F72" w:rsidRDefault="0074066B" w:rsidP="00481F72">
      <w:pPr>
        <w:pStyle w:val="NormalSpace"/>
      </w:pPr>
    </w:p>
    <w:p w:rsidR="00481F72" w:rsidRPr="00A36059" w:rsidRDefault="00481F72" w:rsidP="00A36059">
      <w:pPr>
        <w:pStyle w:val="NormalSpace"/>
      </w:pPr>
    </w:p>
    <w:p w:rsidR="00481F72" w:rsidRPr="00481F72" w:rsidRDefault="00481F72" w:rsidP="00481F72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B7F8AD" wp14:editId="26CBE5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463040"/>
            <wp:effectExtent l="0" t="0" r="0" b="3810"/>
            <wp:wrapSquare wrapText="bothSides"/>
            <wp:docPr id="4" name="Picture 4" descr="https://images-na.ssl-images-amazon.com/images/I/51ty%2Br1bRoL._SY412_BO1,204,203,200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ty%2Br1bRoL._SY412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 r="11911"/>
                    <a:stretch/>
                  </pic:blipFill>
                  <pic:spPr bwMode="auto"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Heaven</w:t>
      </w:r>
    </w:p>
    <w:p w:rsidR="00481F72" w:rsidRDefault="000158EC" w:rsidP="000158EC">
      <w:pPr>
        <w:pStyle w:val="NormalText"/>
      </w:pPr>
      <w:r>
        <w:t>Nicholas Allen (2014)</w:t>
      </w:r>
    </w:p>
    <w:p w:rsidR="000158EC" w:rsidRDefault="000158EC" w:rsidP="00481F72">
      <w:pPr>
        <w:pStyle w:val="NormalSpace"/>
      </w:pPr>
      <w:r>
        <w:t>Red Fox</w:t>
      </w:r>
    </w:p>
    <w:p w:rsidR="000158EC" w:rsidRPr="00A36059" w:rsidRDefault="000158EC" w:rsidP="00A36059">
      <w:pPr>
        <w:pStyle w:val="NormalSpace"/>
        <w:rPr>
          <w:i/>
        </w:rPr>
      </w:pPr>
      <w:r w:rsidRPr="00A36059">
        <w:rPr>
          <w:i/>
        </w:rPr>
        <w:t>Dill the dog is about to go to heaven</w:t>
      </w:r>
      <w:r w:rsidR="00A36059" w:rsidRPr="00A36059">
        <w:rPr>
          <w:i/>
        </w:rPr>
        <w:t>, and it’s time to say goodbye to Lily</w:t>
      </w:r>
      <w:r w:rsidRPr="00A36059">
        <w:rPr>
          <w:i/>
        </w:rPr>
        <w:t xml:space="preserve"> – but what is heaven like?</w:t>
      </w:r>
      <w:r w:rsidR="00A36059" w:rsidRPr="00A36059">
        <w:rPr>
          <w:i/>
        </w:rPr>
        <w:t xml:space="preserve">  They both have very different ideas!</w:t>
      </w:r>
    </w:p>
    <w:p w:rsidR="000158EC" w:rsidRDefault="000158EC" w:rsidP="00A36059">
      <w:pPr>
        <w:pStyle w:val="NormalSpace"/>
      </w:pPr>
    </w:p>
    <w:p w:rsidR="00481F72" w:rsidRPr="00A36059" w:rsidRDefault="00481F72" w:rsidP="00A36059">
      <w:pPr>
        <w:pStyle w:val="NormalSpace"/>
      </w:pPr>
    </w:p>
    <w:p w:rsidR="000158EC" w:rsidRDefault="00481F72" w:rsidP="00481F72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E0DD883" wp14:editId="1437D6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463040"/>
            <wp:effectExtent l="0" t="0" r="0" b="3810"/>
            <wp:wrapSquare wrapText="bothSides"/>
            <wp:docPr id="5" name="Picture 5" descr="https://images-na.ssl-images-amazon.com/images/I/51FI3H5RefL._SX385_BO1,204,203,200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FI3H5RefL._SX38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EC">
        <w:t>No matter what</w:t>
      </w:r>
    </w:p>
    <w:p w:rsidR="00481F72" w:rsidRDefault="000158EC" w:rsidP="000158EC">
      <w:pPr>
        <w:pStyle w:val="NormalText"/>
      </w:pPr>
      <w:r>
        <w:t xml:space="preserve">Debi </w:t>
      </w:r>
      <w:proofErr w:type="spellStart"/>
      <w:r>
        <w:t>Gliori</w:t>
      </w:r>
      <w:proofErr w:type="spellEnd"/>
      <w:r>
        <w:t xml:space="preserve"> </w:t>
      </w:r>
      <w:r w:rsidR="00481F72">
        <w:t>(2005)</w:t>
      </w:r>
    </w:p>
    <w:p w:rsidR="000158EC" w:rsidRDefault="000158EC" w:rsidP="00481F72">
      <w:pPr>
        <w:pStyle w:val="NormalSpace"/>
      </w:pPr>
      <w:r>
        <w:t>Bloomsbury</w:t>
      </w:r>
    </w:p>
    <w:p w:rsidR="000158EC" w:rsidRDefault="000158EC" w:rsidP="000158EC">
      <w:pPr>
        <w:pStyle w:val="NormalText"/>
        <w:rPr>
          <w:i/>
        </w:rPr>
      </w:pPr>
      <w:r w:rsidRPr="00F2003B">
        <w:rPr>
          <w:i/>
        </w:rPr>
        <w:t>Large reassures Small that</w:t>
      </w:r>
      <w:r w:rsidR="00263959">
        <w:rPr>
          <w:i/>
        </w:rPr>
        <w:t xml:space="preserve"> love goes on, even after death.</w:t>
      </w:r>
    </w:p>
    <w:p w:rsidR="00263959" w:rsidRDefault="00A36059" w:rsidP="00263959">
      <w:pPr>
        <w:pStyle w:val="NormalSpace"/>
      </w:pPr>
      <w:r>
        <w:t>(NB we highl</w:t>
      </w:r>
      <w:r w:rsidR="000158EC">
        <w:t xml:space="preserve">y recommend the 2005 edition, as the words and meaning </w:t>
      </w:r>
      <w:r w:rsidR="00481F72">
        <w:t>have been changed)</w:t>
      </w:r>
    </w:p>
    <w:p w:rsidR="000158EC" w:rsidRDefault="000158EC" w:rsidP="00481F72">
      <w:pPr>
        <w:pStyle w:val="Heading1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5997960" wp14:editId="4BD239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463040"/>
            <wp:effectExtent l="0" t="0" r="0" b="3810"/>
            <wp:wrapSquare wrapText="bothSides"/>
            <wp:docPr id="6" name="Picture 6" descr="https://images-na.ssl-images-amazon.com/images/I/61YMyrLaIdL._SY414_BO1,204,203,200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YMyrLaIdL._SY414_BO1,204,203,2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r="3479"/>
                    <a:stretch/>
                  </pic:blipFill>
                  <pic:spPr bwMode="auto"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F72">
        <w:t>T</w:t>
      </w:r>
      <w:r>
        <w:t>he Frog Ballet</w:t>
      </w:r>
    </w:p>
    <w:p w:rsidR="00481F72" w:rsidRDefault="000158EC" w:rsidP="000158EC">
      <w:pPr>
        <w:rPr>
          <w:rStyle w:val="a-color-secondary"/>
        </w:rPr>
      </w:pPr>
      <w:r w:rsidRPr="00774FDE">
        <w:rPr>
          <w:rStyle w:val="author"/>
        </w:rPr>
        <w:t xml:space="preserve">Amanda </w:t>
      </w:r>
      <w:proofErr w:type="spellStart"/>
      <w:r w:rsidRPr="00774FDE">
        <w:rPr>
          <w:rStyle w:val="author"/>
        </w:rPr>
        <w:t>McCardie</w:t>
      </w:r>
      <w:proofErr w:type="spellEnd"/>
      <w:r>
        <w:rPr>
          <w:rStyle w:val="author"/>
        </w:rPr>
        <w:t xml:space="preserve"> and </w:t>
      </w:r>
      <w:r w:rsidRPr="00774FDE">
        <w:rPr>
          <w:rStyle w:val="author"/>
        </w:rPr>
        <w:t xml:space="preserve">Caroline </w:t>
      </w:r>
      <w:proofErr w:type="spellStart"/>
      <w:r w:rsidRPr="00774FDE">
        <w:rPr>
          <w:rStyle w:val="author"/>
        </w:rPr>
        <w:t>Crossland</w:t>
      </w:r>
      <w:proofErr w:type="spellEnd"/>
      <w:r>
        <w:rPr>
          <w:rStyle w:val="author"/>
        </w:rPr>
        <w:t xml:space="preserve"> </w:t>
      </w:r>
      <w:r>
        <w:rPr>
          <w:rStyle w:val="a-color-secondary"/>
        </w:rPr>
        <w:t>(1997)</w:t>
      </w:r>
    </w:p>
    <w:p w:rsidR="000158EC" w:rsidRDefault="000158EC" w:rsidP="00481F72">
      <w:pPr>
        <w:pStyle w:val="NormalSpace"/>
        <w:rPr>
          <w:rStyle w:val="a-color-secondary"/>
        </w:rPr>
      </w:pPr>
      <w:r>
        <w:rPr>
          <w:rStyle w:val="a-color-secondary"/>
        </w:rPr>
        <w:t>Jonathan Cape</w:t>
      </w:r>
    </w:p>
    <w:p w:rsidR="000158EC" w:rsidRPr="00F2003B" w:rsidRDefault="000158EC" w:rsidP="000158EC">
      <w:pPr>
        <w:rPr>
          <w:i/>
        </w:rPr>
      </w:pPr>
      <w:r w:rsidRPr="00F2003B">
        <w:rPr>
          <w:rStyle w:val="a-color-secondary"/>
          <w:i/>
        </w:rPr>
        <w:t xml:space="preserve">The </w:t>
      </w:r>
      <w:r w:rsidR="00A36059">
        <w:rPr>
          <w:rStyle w:val="a-color-secondary"/>
          <w:i/>
        </w:rPr>
        <w:t>O</w:t>
      </w:r>
      <w:r w:rsidRPr="00F2003B">
        <w:rPr>
          <w:rStyle w:val="a-color-secondary"/>
          <w:i/>
        </w:rPr>
        <w:t xml:space="preserve">ld </w:t>
      </w:r>
      <w:r w:rsidR="00A36059">
        <w:rPr>
          <w:rStyle w:val="a-color-secondary"/>
          <w:i/>
        </w:rPr>
        <w:t>F</w:t>
      </w:r>
      <w:r w:rsidRPr="00F2003B">
        <w:rPr>
          <w:rStyle w:val="a-color-secondary"/>
          <w:i/>
        </w:rPr>
        <w:t xml:space="preserve">rog is </w:t>
      </w:r>
      <w:r w:rsidR="00A36059">
        <w:rPr>
          <w:rStyle w:val="a-color-secondary"/>
          <w:i/>
        </w:rPr>
        <w:t>far from well</w:t>
      </w:r>
      <w:r w:rsidRPr="00F2003B">
        <w:rPr>
          <w:rStyle w:val="a-color-secondary"/>
          <w:i/>
        </w:rPr>
        <w:t xml:space="preserve">, and the younger frogs </w:t>
      </w:r>
      <w:r w:rsidR="00A36059">
        <w:rPr>
          <w:rStyle w:val="a-color-secondary"/>
          <w:i/>
        </w:rPr>
        <w:t xml:space="preserve">do their best </w:t>
      </w:r>
      <w:r w:rsidRPr="00F2003B">
        <w:rPr>
          <w:rStyle w:val="a-color-secondary"/>
          <w:i/>
        </w:rPr>
        <w:t>to cheer him up</w:t>
      </w:r>
      <w:r w:rsidR="00A36059">
        <w:rPr>
          <w:rStyle w:val="a-color-secondary"/>
          <w:i/>
        </w:rPr>
        <w:t>, but then realise they must say goodbye.</w:t>
      </w:r>
    </w:p>
    <w:sectPr w:rsidR="000158EC" w:rsidRPr="00F2003B" w:rsidSect="00263959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5"/>
    <w:rsid w:val="00005694"/>
    <w:rsid w:val="000158EC"/>
    <w:rsid w:val="0007474A"/>
    <w:rsid w:val="00100463"/>
    <w:rsid w:val="00263959"/>
    <w:rsid w:val="00481F72"/>
    <w:rsid w:val="004D1B72"/>
    <w:rsid w:val="00541552"/>
    <w:rsid w:val="00541F58"/>
    <w:rsid w:val="005E47E9"/>
    <w:rsid w:val="00622CAE"/>
    <w:rsid w:val="006826BC"/>
    <w:rsid w:val="0069092E"/>
    <w:rsid w:val="0074066B"/>
    <w:rsid w:val="00786871"/>
    <w:rsid w:val="007B6AB4"/>
    <w:rsid w:val="008E3B13"/>
    <w:rsid w:val="009356AA"/>
    <w:rsid w:val="00A36059"/>
    <w:rsid w:val="00A71CA5"/>
    <w:rsid w:val="00AA7A35"/>
    <w:rsid w:val="00AC3BA4"/>
    <w:rsid w:val="00B234A2"/>
    <w:rsid w:val="00BF22E5"/>
    <w:rsid w:val="00CD3B45"/>
    <w:rsid w:val="00D26FD3"/>
    <w:rsid w:val="00D3479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AA7A35"/>
    <w:pPr>
      <w:keepNext/>
      <w:keepLines/>
      <w:spacing w:after="60" w:line="252" w:lineRule="auto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AA7A35"/>
    <w:pPr>
      <w:keepNext/>
      <w:keepLines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AA7A35"/>
    <w:pPr>
      <w:keepNext/>
      <w:keepLines/>
      <w:spacing w:before="36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D26FD3"/>
    <w:pPr>
      <w:keepNext/>
      <w:keepLines/>
      <w:spacing w:before="480" w:line="252" w:lineRule="auto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8E3B13"/>
    <w:pPr>
      <w:spacing w:after="180" w:line="252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E3B13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A35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A35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7A35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6FD3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AA7A35"/>
    <w:pPr>
      <w:spacing w:line="252" w:lineRule="auto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A36059"/>
    <w:pPr>
      <w:spacing w:line="240" w:lineRule="auto"/>
      <w:jc w:val="lef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customStyle="1" w:styleId="author">
    <w:name w:val="author"/>
    <w:basedOn w:val="DefaultParagraphFont"/>
    <w:rsid w:val="000158EC"/>
  </w:style>
  <w:style w:type="character" w:customStyle="1" w:styleId="a-color-secondary">
    <w:name w:val="a-color-secondary"/>
    <w:basedOn w:val="DefaultParagraphFont"/>
    <w:rsid w:val="000158EC"/>
  </w:style>
  <w:style w:type="paragraph" w:styleId="BalloonText">
    <w:name w:val="Balloon Text"/>
    <w:basedOn w:val="Normal"/>
    <w:link w:val="BalloonTextChar"/>
    <w:uiPriority w:val="99"/>
    <w:semiHidden/>
    <w:unhideWhenUsed/>
    <w:rsid w:val="0001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AA7A35"/>
    <w:pPr>
      <w:keepNext/>
      <w:keepLines/>
      <w:spacing w:after="60" w:line="252" w:lineRule="auto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AA7A35"/>
    <w:pPr>
      <w:keepNext/>
      <w:keepLines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AA7A35"/>
    <w:pPr>
      <w:keepNext/>
      <w:keepLines/>
      <w:spacing w:before="36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D26FD3"/>
    <w:pPr>
      <w:keepNext/>
      <w:keepLines/>
      <w:spacing w:before="480" w:line="252" w:lineRule="auto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8E3B13"/>
    <w:pPr>
      <w:spacing w:after="180" w:line="252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E3B13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A35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A35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7A35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6FD3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AA7A35"/>
    <w:pPr>
      <w:spacing w:line="252" w:lineRule="auto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A36059"/>
    <w:pPr>
      <w:spacing w:line="240" w:lineRule="auto"/>
      <w:jc w:val="lef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customStyle="1" w:styleId="author">
    <w:name w:val="author"/>
    <w:basedOn w:val="DefaultParagraphFont"/>
    <w:rsid w:val="000158EC"/>
  </w:style>
  <w:style w:type="character" w:customStyle="1" w:styleId="a-color-secondary">
    <w:name w:val="a-color-secondary"/>
    <w:basedOn w:val="DefaultParagraphFont"/>
    <w:rsid w:val="000158EC"/>
  </w:style>
  <w:style w:type="paragraph" w:styleId="BalloonText">
    <w:name w:val="Balloon Text"/>
    <w:basedOn w:val="Normal"/>
    <w:link w:val="BalloonTextChar"/>
    <w:uiPriority w:val="99"/>
    <w:semiHidden/>
    <w:unhideWhenUsed/>
    <w:rsid w:val="0001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41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2019-05-27T11:49:00Z</dcterms:created>
  <dcterms:modified xsi:type="dcterms:W3CDTF">2019-05-27T12:31:00Z</dcterms:modified>
</cp:coreProperties>
</file>